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F11AC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>PROCESSO Nº: 0081/2019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>MODALIDADE/Nº: PREGÃO Nº 0035/2019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>OBJETO: O OBJETO DA PESENTE LICITAÇÃO É A CONTRATAÇÃO DE EMPRESA ESPECIALIZADA PARA APOIAR A REALIZAÇÃO DA 13ª FESTA DA MELANCIA, COM RECURSOS PROVENIENTES DO CONVÊNIO Nº 29253/2019 - PROCESSO Nº 71.920.035/2019 CELEBRADO ENTRE A FUNDTUR/MS E O MUNICÍPIO DE ELDORADO/MS.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 xml:space="preserve">Vencedor: GUIMARÃES BARBOSA - ME, no Anexo I - Lote: 1, totalizando R$ 54.500,00 (cinquenta e quatro mil e quinhentos reais); 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>Eldorado/MS, 25 de outubro de 2019.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5F11AC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5F11AC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11AC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5F11AC">
        <w:rPr>
          <w:rFonts w:ascii="Times New Roman" w:hAnsi="Times New Roman" w:cs="Times New Roman"/>
          <w:b/>
          <w:sz w:val="20"/>
          <w:szCs w:val="20"/>
        </w:rPr>
        <w:t>HOMOLOGO</w:t>
      </w:r>
      <w:r w:rsidRPr="005F11AC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>Eldorado/MS, 25 de outubro de 2019.</w:t>
      </w:r>
    </w:p>
    <w:p w:rsidR="005F11AC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5F11AC" w:rsidRDefault="005F11AC" w:rsidP="005F11A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F11AC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5F1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AC"/>
    <w:rsid w:val="005F11AC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C45BC-822E-4D40-9DF5-AF0D231B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2019-10-25T13:33:00Z</dcterms:created>
  <dcterms:modified xsi:type="dcterms:W3CDTF">2019-10-25T13:34:00Z</dcterms:modified>
</cp:coreProperties>
</file>